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F164" w14:textId="77777777" w:rsidR="008962A1" w:rsidRDefault="008619B5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教育部高等学校生物医学工程类教学指导委员会2021年创新创业教育论坛暨生物医学工程实践教学联盟交流会</w:t>
      </w:r>
    </w:p>
    <w:p w14:paraId="6A4159E0" w14:textId="77777777" w:rsidR="008962A1" w:rsidRDefault="007A70D1">
      <w:pPr>
        <w:widowControl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hyperlink r:id="rId7" w:tgtFrame="_blank" w:history="1">
        <w:r w:rsidR="008619B5">
          <w:rPr>
            <w:rFonts w:ascii="微软雅黑" w:eastAsia="微软雅黑" w:hAnsi="微软雅黑" w:hint="eastAsia"/>
            <w:b/>
            <w:color w:val="000000"/>
            <w:sz w:val="30"/>
            <w:szCs w:val="30"/>
          </w:rPr>
          <w:t>回执表</w:t>
        </w:r>
      </w:hyperlink>
    </w:p>
    <w:p w14:paraId="6821CA54" w14:textId="77777777" w:rsidR="008962A1" w:rsidRDefault="008962A1">
      <w:pPr>
        <w:spacing w:line="440" w:lineRule="exact"/>
        <w:ind w:right="240"/>
        <w:jc w:val="right"/>
        <w:rPr>
          <w:rFonts w:ascii="微软雅黑" w:eastAsia="微软雅黑" w:hAnsi="微软雅黑"/>
          <w:color w:val="000000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518"/>
        <w:gridCol w:w="1824"/>
        <w:gridCol w:w="2039"/>
      </w:tblGrid>
      <w:tr w:rsidR="008962A1" w14:paraId="7B94400B" w14:textId="77777777">
        <w:trPr>
          <w:trHeight w:hRule="exact" w:val="110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DE31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参会人单位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A4D" w14:textId="77777777" w:rsidR="008962A1" w:rsidRDefault="008962A1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62A1" w14:paraId="707A5229" w14:textId="77777777">
        <w:trPr>
          <w:cantSplit/>
          <w:trHeight w:hRule="exact" w:val="98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F6B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9471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236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AC9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AA57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A3B9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B0F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参会方式</w:t>
            </w:r>
          </w:p>
          <w:p w14:paraId="66FC19E5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（线上或线下）</w:t>
            </w:r>
          </w:p>
        </w:tc>
      </w:tr>
      <w:tr w:rsidR="008962A1" w14:paraId="138D04AF" w14:textId="77777777">
        <w:trPr>
          <w:cantSplit/>
          <w:trHeight w:hRule="exact" w:val="41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549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D4B3" w14:textId="77777777" w:rsidR="008962A1" w:rsidRDefault="008962A1">
            <w:pPr>
              <w:spacing w:line="4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8CD3" w14:textId="77777777" w:rsidR="008962A1" w:rsidRDefault="008962A1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87" w14:textId="77777777" w:rsidR="008962A1" w:rsidRDefault="008962A1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BC5" w14:textId="77777777" w:rsidR="008962A1" w:rsidRDefault="008962A1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E67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D75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62A1" w14:paraId="74BE2E17" w14:textId="77777777">
        <w:trPr>
          <w:cantSplit/>
          <w:trHeight w:hRule="exact" w:val="4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360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D63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BB1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F23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9C1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423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74D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62A1" w14:paraId="04919C78" w14:textId="77777777">
        <w:trPr>
          <w:cantSplit/>
          <w:trHeight w:hRule="exact" w:val="4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1C8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  <w:p w14:paraId="40E5EF03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  <w:p w14:paraId="500F1942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  <w:p w14:paraId="6E48EAA4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478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935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23E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98B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2A2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FB" w14:textId="77777777" w:rsidR="008962A1" w:rsidRDefault="008962A1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962A1" w14:paraId="488E626F" w14:textId="77777777">
        <w:trPr>
          <w:cantSplit/>
          <w:trHeight w:hRule="exact" w:val="6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87B" w14:textId="77777777" w:rsidR="008962A1" w:rsidRDefault="008619B5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C0F" w14:textId="77777777" w:rsidR="008962A1" w:rsidRDefault="008619B5">
            <w:pPr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住宿：3月__日 --3月__日；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标间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单间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sym w:font="Wingdings 2" w:char="00A3"/>
            </w:r>
          </w:p>
        </w:tc>
      </w:tr>
    </w:tbl>
    <w:p w14:paraId="19632740" w14:textId="77777777" w:rsidR="008962A1" w:rsidRDefault="008962A1">
      <w:pPr>
        <w:widowControl/>
        <w:spacing w:line="300" w:lineRule="exact"/>
        <w:rPr>
          <w:rFonts w:ascii="微软雅黑" w:eastAsia="微软雅黑" w:hAnsi="微软雅黑" w:cs="宋体"/>
        </w:rPr>
      </w:pPr>
    </w:p>
    <w:p w14:paraId="0BE57D72" w14:textId="77777777" w:rsidR="008962A1" w:rsidRDefault="008619B5">
      <w:pPr>
        <w:spacing w:line="360" w:lineRule="auto"/>
        <w:ind w:leftChars="-202" w:left="-62" w:hangingChars="151" w:hanging="362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>注：</w:t>
      </w:r>
    </w:p>
    <w:p w14:paraId="7E0A44EB" w14:textId="77777777" w:rsidR="008962A1" w:rsidRDefault="008619B5">
      <w:pPr>
        <w:adjustRightInd w:val="0"/>
        <w:snapToGrid w:val="0"/>
        <w:spacing w:line="360" w:lineRule="auto"/>
        <w:ind w:leftChars="-202" w:left="-62" w:hangingChars="151" w:hanging="362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>1、会议时间：2021年3月26日—28日，</w:t>
      </w:r>
      <w:r>
        <w:rPr>
          <w:rFonts w:ascii="宋体" w:eastAsia="宋体" w:hAnsi="宋体"/>
          <w:bCs/>
          <w:sz w:val="24"/>
          <w:szCs w:val="28"/>
        </w:rPr>
        <w:t>会议具体日程</w:t>
      </w:r>
      <w:r>
        <w:rPr>
          <w:rFonts w:ascii="宋体" w:eastAsia="宋体" w:hAnsi="宋体" w:hint="eastAsia"/>
          <w:bCs/>
          <w:sz w:val="24"/>
          <w:szCs w:val="28"/>
        </w:rPr>
        <w:t>见后续</w:t>
      </w:r>
      <w:r>
        <w:rPr>
          <w:rFonts w:ascii="宋体" w:eastAsia="宋体" w:hAnsi="宋体"/>
          <w:bCs/>
          <w:sz w:val="24"/>
          <w:szCs w:val="28"/>
        </w:rPr>
        <w:t>通知</w:t>
      </w:r>
    </w:p>
    <w:p w14:paraId="6B02E8A6" w14:textId="77777777" w:rsidR="008962A1" w:rsidRDefault="008619B5">
      <w:pPr>
        <w:adjustRightInd w:val="0"/>
        <w:snapToGrid w:val="0"/>
        <w:spacing w:line="360" w:lineRule="auto"/>
        <w:ind w:leftChars="-202" w:left="-62" w:hangingChars="151" w:hanging="362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>2、会议地点：江苏省苏州市高新区东南大学苏州医疗器械研究院</w:t>
      </w:r>
    </w:p>
    <w:p w14:paraId="69A41D1E" w14:textId="77777777" w:rsidR="008962A1" w:rsidRDefault="008619B5">
      <w:pPr>
        <w:adjustRightInd w:val="0"/>
        <w:snapToGrid w:val="0"/>
        <w:spacing w:line="360" w:lineRule="auto"/>
        <w:ind w:leftChars="-202" w:left="-62" w:hangingChars="151" w:hanging="362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3、如有其他要求请在备注中说明 </w:t>
      </w:r>
    </w:p>
    <w:p w14:paraId="57FDE8A1" w14:textId="77777777" w:rsidR="008962A1" w:rsidRDefault="008619B5">
      <w:pPr>
        <w:adjustRightInd w:val="0"/>
        <w:snapToGrid w:val="0"/>
        <w:spacing w:line="360" w:lineRule="auto"/>
        <w:ind w:leftChars="-202" w:left="-62" w:hangingChars="151" w:hanging="362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>4、</w:t>
      </w:r>
      <w:r>
        <w:rPr>
          <w:rFonts w:ascii="宋体" w:eastAsia="宋体" w:hAnsi="宋体"/>
          <w:bCs/>
          <w:sz w:val="24"/>
          <w:szCs w:val="28"/>
        </w:rPr>
        <w:t>填写后</w:t>
      </w:r>
      <w:r>
        <w:rPr>
          <w:rFonts w:ascii="宋体" w:eastAsia="宋体" w:hAnsi="宋体" w:hint="eastAsia"/>
          <w:bCs/>
          <w:sz w:val="24"/>
          <w:szCs w:val="28"/>
        </w:rPr>
        <w:t>请</w:t>
      </w:r>
      <w:r>
        <w:rPr>
          <w:rFonts w:ascii="宋体" w:eastAsia="宋体" w:hAnsi="宋体"/>
          <w:bCs/>
          <w:sz w:val="24"/>
          <w:szCs w:val="28"/>
        </w:rPr>
        <w:t>发至邮箱：</w:t>
      </w:r>
      <w:r>
        <w:rPr>
          <w:rFonts w:ascii="宋体" w:eastAsia="宋体" w:hAnsi="宋体"/>
          <w:sz w:val="24"/>
          <w:szCs w:val="28"/>
        </w:rPr>
        <w:t>ltt@seu.edu.cn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42D2556F" w14:textId="77777777" w:rsidR="008962A1" w:rsidRDefault="008962A1">
      <w:pPr>
        <w:widowControl/>
        <w:adjustRightInd w:val="0"/>
        <w:snapToGrid w:val="0"/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</w:p>
    <w:sectPr w:rsidR="0089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A2FF7" w14:textId="77777777" w:rsidR="007A70D1" w:rsidRDefault="007A70D1" w:rsidP="00E948A0">
      <w:r>
        <w:separator/>
      </w:r>
    </w:p>
  </w:endnote>
  <w:endnote w:type="continuationSeparator" w:id="0">
    <w:p w14:paraId="2045B302" w14:textId="77777777" w:rsidR="007A70D1" w:rsidRDefault="007A70D1" w:rsidP="00E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083DF" w14:textId="77777777" w:rsidR="007A70D1" w:rsidRDefault="007A70D1" w:rsidP="00E948A0">
      <w:r>
        <w:separator/>
      </w:r>
    </w:p>
  </w:footnote>
  <w:footnote w:type="continuationSeparator" w:id="0">
    <w:p w14:paraId="58405043" w14:textId="77777777" w:rsidR="007A70D1" w:rsidRDefault="007A70D1" w:rsidP="00E9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D3"/>
    <w:rsid w:val="00001C88"/>
    <w:rsid w:val="00001DA5"/>
    <w:rsid w:val="000150C4"/>
    <w:rsid w:val="000562E6"/>
    <w:rsid w:val="00083112"/>
    <w:rsid w:val="00083647"/>
    <w:rsid w:val="00086333"/>
    <w:rsid w:val="00096A09"/>
    <w:rsid w:val="000C0886"/>
    <w:rsid w:val="000E3647"/>
    <w:rsid w:val="000E5080"/>
    <w:rsid w:val="00123BEA"/>
    <w:rsid w:val="001265A5"/>
    <w:rsid w:val="001510B5"/>
    <w:rsid w:val="00156F47"/>
    <w:rsid w:val="00157E24"/>
    <w:rsid w:val="00161B74"/>
    <w:rsid w:val="001668F3"/>
    <w:rsid w:val="00175A15"/>
    <w:rsid w:val="00176F1B"/>
    <w:rsid w:val="00193CF1"/>
    <w:rsid w:val="001A60D2"/>
    <w:rsid w:val="001A6FF1"/>
    <w:rsid w:val="001B32A7"/>
    <w:rsid w:val="001C4738"/>
    <w:rsid w:val="001D2C6D"/>
    <w:rsid w:val="001E1C3C"/>
    <w:rsid w:val="001E71CF"/>
    <w:rsid w:val="001E7F7B"/>
    <w:rsid w:val="001F50EE"/>
    <w:rsid w:val="0021326F"/>
    <w:rsid w:val="00220EB3"/>
    <w:rsid w:val="00225A3F"/>
    <w:rsid w:val="00225A72"/>
    <w:rsid w:val="00244D57"/>
    <w:rsid w:val="002509AE"/>
    <w:rsid w:val="002614CC"/>
    <w:rsid w:val="00261957"/>
    <w:rsid w:val="00261B2B"/>
    <w:rsid w:val="00276C73"/>
    <w:rsid w:val="002818D6"/>
    <w:rsid w:val="002A5B84"/>
    <w:rsid w:val="002C4420"/>
    <w:rsid w:val="002E3BF5"/>
    <w:rsid w:val="002E757D"/>
    <w:rsid w:val="003135A3"/>
    <w:rsid w:val="00313BEA"/>
    <w:rsid w:val="00317A58"/>
    <w:rsid w:val="00325FA7"/>
    <w:rsid w:val="00333617"/>
    <w:rsid w:val="00335AA9"/>
    <w:rsid w:val="00394C3C"/>
    <w:rsid w:val="003960A2"/>
    <w:rsid w:val="003A7892"/>
    <w:rsid w:val="003C2CF3"/>
    <w:rsid w:val="003D3128"/>
    <w:rsid w:val="003F55AA"/>
    <w:rsid w:val="0040367C"/>
    <w:rsid w:val="00435D14"/>
    <w:rsid w:val="004473D4"/>
    <w:rsid w:val="00451805"/>
    <w:rsid w:val="00467E02"/>
    <w:rsid w:val="004706A6"/>
    <w:rsid w:val="0049400E"/>
    <w:rsid w:val="004968CB"/>
    <w:rsid w:val="004B5619"/>
    <w:rsid w:val="004C6243"/>
    <w:rsid w:val="004D4D08"/>
    <w:rsid w:val="004D4F92"/>
    <w:rsid w:val="004D77A3"/>
    <w:rsid w:val="004E72D3"/>
    <w:rsid w:val="004F1453"/>
    <w:rsid w:val="00565EBC"/>
    <w:rsid w:val="00567501"/>
    <w:rsid w:val="00573D3E"/>
    <w:rsid w:val="00576165"/>
    <w:rsid w:val="005766E3"/>
    <w:rsid w:val="0058355B"/>
    <w:rsid w:val="00590CC0"/>
    <w:rsid w:val="005D0C8A"/>
    <w:rsid w:val="005D4424"/>
    <w:rsid w:val="00603E32"/>
    <w:rsid w:val="0060557D"/>
    <w:rsid w:val="00606955"/>
    <w:rsid w:val="00610CD3"/>
    <w:rsid w:val="00642DF3"/>
    <w:rsid w:val="00645519"/>
    <w:rsid w:val="00666387"/>
    <w:rsid w:val="0067312A"/>
    <w:rsid w:val="00685678"/>
    <w:rsid w:val="00690557"/>
    <w:rsid w:val="006C6CEC"/>
    <w:rsid w:val="006D50D0"/>
    <w:rsid w:val="006E6ECD"/>
    <w:rsid w:val="007131EE"/>
    <w:rsid w:val="00733B46"/>
    <w:rsid w:val="00740241"/>
    <w:rsid w:val="007406B1"/>
    <w:rsid w:val="00751757"/>
    <w:rsid w:val="00751947"/>
    <w:rsid w:val="00762EFB"/>
    <w:rsid w:val="00771DE7"/>
    <w:rsid w:val="00780FC6"/>
    <w:rsid w:val="00781D46"/>
    <w:rsid w:val="00784ABF"/>
    <w:rsid w:val="007A01BD"/>
    <w:rsid w:val="007A1AA7"/>
    <w:rsid w:val="007A3D6B"/>
    <w:rsid w:val="007A40F7"/>
    <w:rsid w:val="007A70D1"/>
    <w:rsid w:val="007B4FB0"/>
    <w:rsid w:val="007C1C3D"/>
    <w:rsid w:val="007C5ED8"/>
    <w:rsid w:val="007C6715"/>
    <w:rsid w:val="00831D3F"/>
    <w:rsid w:val="00850402"/>
    <w:rsid w:val="0085478C"/>
    <w:rsid w:val="00855CB6"/>
    <w:rsid w:val="00857384"/>
    <w:rsid w:val="008619B5"/>
    <w:rsid w:val="0086358B"/>
    <w:rsid w:val="008838BF"/>
    <w:rsid w:val="008911C2"/>
    <w:rsid w:val="00891D58"/>
    <w:rsid w:val="00891F2C"/>
    <w:rsid w:val="008962A1"/>
    <w:rsid w:val="008B28AF"/>
    <w:rsid w:val="008E4FE2"/>
    <w:rsid w:val="008F1680"/>
    <w:rsid w:val="0091436A"/>
    <w:rsid w:val="009202CB"/>
    <w:rsid w:val="009224B0"/>
    <w:rsid w:val="00933BCB"/>
    <w:rsid w:val="00957F99"/>
    <w:rsid w:val="00960920"/>
    <w:rsid w:val="00962D08"/>
    <w:rsid w:val="00973715"/>
    <w:rsid w:val="0098426C"/>
    <w:rsid w:val="009902C3"/>
    <w:rsid w:val="00995B1D"/>
    <w:rsid w:val="009B763F"/>
    <w:rsid w:val="009C5F91"/>
    <w:rsid w:val="009C5FB5"/>
    <w:rsid w:val="009E25A4"/>
    <w:rsid w:val="009E704C"/>
    <w:rsid w:val="00A06A34"/>
    <w:rsid w:val="00A271C1"/>
    <w:rsid w:val="00A329E4"/>
    <w:rsid w:val="00A42250"/>
    <w:rsid w:val="00A5209B"/>
    <w:rsid w:val="00A560AB"/>
    <w:rsid w:val="00A603FC"/>
    <w:rsid w:val="00A92DF2"/>
    <w:rsid w:val="00A93E2C"/>
    <w:rsid w:val="00AA6A09"/>
    <w:rsid w:val="00AC1297"/>
    <w:rsid w:val="00B04302"/>
    <w:rsid w:val="00B15295"/>
    <w:rsid w:val="00B2526A"/>
    <w:rsid w:val="00B308FB"/>
    <w:rsid w:val="00B4623E"/>
    <w:rsid w:val="00B54CBB"/>
    <w:rsid w:val="00B631BE"/>
    <w:rsid w:val="00B67FB7"/>
    <w:rsid w:val="00BA61AF"/>
    <w:rsid w:val="00BB38C8"/>
    <w:rsid w:val="00BD3955"/>
    <w:rsid w:val="00BD5B90"/>
    <w:rsid w:val="00BE5264"/>
    <w:rsid w:val="00C05DC3"/>
    <w:rsid w:val="00C13E86"/>
    <w:rsid w:val="00C358D2"/>
    <w:rsid w:val="00C643EA"/>
    <w:rsid w:val="00CB27FF"/>
    <w:rsid w:val="00CB59FD"/>
    <w:rsid w:val="00CC15A8"/>
    <w:rsid w:val="00CF3625"/>
    <w:rsid w:val="00D00072"/>
    <w:rsid w:val="00D0565F"/>
    <w:rsid w:val="00D32F48"/>
    <w:rsid w:val="00D37954"/>
    <w:rsid w:val="00D454C4"/>
    <w:rsid w:val="00D647EA"/>
    <w:rsid w:val="00D8278D"/>
    <w:rsid w:val="00DA5E19"/>
    <w:rsid w:val="00DC49C6"/>
    <w:rsid w:val="00DC4BDF"/>
    <w:rsid w:val="00DE5CCC"/>
    <w:rsid w:val="00E03A28"/>
    <w:rsid w:val="00E16D48"/>
    <w:rsid w:val="00E32DB3"/>
    <w:rsid w:val="00E330C8"/>
    <w:rsid w:val="00E337E6"/>
    <w:rsid w:val="00E419B7"/>
    <w:rsid w:val="00E47EC0"/>
    <w:rsid w:val="00E53770"/>
    <w:rsid w:val="00E60C76"/>
    <w:rsid w:val="00E83169"/>
    <w:rsid w:val="00E948A0"/>
    <w:rsid w:val="00EA4974"/>
    <w:rsid w:val="00EA7B27"/>
    <w:rsid w:val="00EC7383"/>
    <w:rsid w:val="00EE5477"/>
    <w:rsid w:val="00EF460C"/>
    <w:rsid w:val="00F146DA"/>
    <w:rsid w:val="00F23AD1"/>
    <w:rsid w:val="00F33A16"/>
    <w:rsid w:val="00F57E51"/>
    <w:rsid w:val="00F64BFE"/>
    <w:rsid w:val="00F64D16"/>
    <w:rsid w:val="00F65900"/>
    <w:rsid w:val="00F66FD9"/>
    <w:rsid w:val="00FB13E2"/>
    <w:rsid w:val="00FC57CD"/>
    <w:rsid w:val="00FD2D21"/>
    <w:rsid w:val="00FD4331"/>
    <w:rsid w:val="00FE435E"/>
    <w:rsid w:val="00FE6601"/>
    <w:rsid w:val="00FE7F1B"/>
    <w:rsid w:val="1D6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21EF3"/>
  <w15:docId w15:val="{B25B785E-4808-4ED4-97EC-FE5D5078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e.edu.cn/images/fujian/gjxy1208-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 d</dc:creator>
  <cp:lastModifiedBy>杨 冬静</cp:lastModifiedBy>
  <cp:revision>2</cp:revision>
  <dcterms:created xsi:type="dcterms:W3CDTF">2021-03-11T06:57:00Z</dcterms:created>
  <dcterms:modified xsi:type="dcterms:W3CDTF">2021-03-11T06:57:00Z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